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76" w:rsidRDefault="00826376" w:rsidP="00826376">
      <w:pPr>
        <w:tabs>
          <w:tab w:val="left" w:pos="3885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31520" cy="7607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76" w:rsidRDefault="00826376" w:rsidP="00826376">
      <w:pPr>
        <w:pStyle w:val="1"/>
        <w:tabs>
          <w:tab w:val="left" w:pos="708"/>
        </w:tabs>
        <w:ind w:left="-360" w:right="-4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МЕСТНАЯ  АДМИНИСТРАЦИЯ</w:t>
      </w:r>
    </w:p>
    <w:p w:rsidR="00826376" w:rsidRDefault="00826376" w:rsidP="00826376">
      <w:pPr>
        <w:pStyle w:val="1"/>
        <w:tabs>
          <w:tab w:val="left" w:pos="708"/>
        </w:tabs>
        <w:ind w:left="-360" w:right="-4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 РОПШИНСКОЕ СЕЛЬСКОЕ ПОСЕЛЕНИЕ</w:t>
      </w:r>
    </w:p>
    <w:p w:rsidR="00826376" w:rsidRDefault="00826376" w:rsidP="00826376">
      <w:pPr>
        <w:pStyle w:val="1"/>
        <w:tabs>
          <w:tab w:val="left" w:pos="708"/>
        </w:tabs>
        <w:ind w:left="-360" w:right="-4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 ЛОМОНОСОВСКОГО  МУНИЦИПАЛЬНОГО РАЙОНА</w:t>
      </w:r>
    </w:p>
    <w:p w:rsidR="00826376" w:rsidRDefault="00826376" w:rsidP="00826376">
      <w:pPr>
        <w:pStyle w:val="1"/>
        <w:tabs>
          <w:tab w:val="left" w:pos="708"/>
        </w:tabs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826376" w:rsidRDefault="00826376" w:rsidP="00826376">
      <w:pPr>
        <w:pStyle w:val="aa"/>
        <w:tabs>
          <w:tab w:val="left" w:pos="708"/>
        </w:tabs>
        <w:ind w:right="-5"/>
      </w:pPr>
    </w:p>
    <w:p w:rsidR="00826376" w:rsidRDefault="00826376" w:rsidP="00826376">
      <w:pPr>
        <w:pStyle w:val="aa"/>
        <w:tabs>
          <w:tab w:val="left" w:pos="708"/>
        </w:tabs>
        <w:ind w:right="-5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826376" w:rsidRDefault="00826376" w:rsidP="00826376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826376" w:rsidRDefault="00826376" w:rsidP="00826376">
      <w:pPr>
        <w:ind w:right="-5"/>
        <w:jc w:val="center"/>
        <w:rPr>
          <w:sz w:val="26"/>
          <w:szCs w:val="26"/>
        </w:rPr>
      </w:pPr>
    </w:p>
    <w:p w:rsidR="00826376" w:rsidRDefault="00826376" w:rsidP="00826376">
      <w:pPr>
        <w:ind w:right="-5"/>
        <w:rPr>
          <w:b/>
          <w:bCs/>
        </w:rPr>
      </w:pPr>
      <w:r>
        <w:rPr>
          <w:b/>
          <w:bCs/>
        </w:rPr>
        <w:t>№ 37</w:t>
      </w:r>
    </w:p>
    <w:p w:rsidR="00826376" w:rsidRDefault="00826376" w:rsidP="00826376">
      <w:pPr>
        <w:ind w:right="-5"/>
        <w:rPr>
          <w:b/>
          <w:bCs/>
        </w:rPr>
      </w:pPr>
      <w:r>
        <w:rPr>
          <w:b/>
          <w:bCs/>
        </w:rPr>
        <w:t xml:space="preserve">от  24.02.2016 г. </w:t>
      </w:r>
    </w:p>
    <w:p w:rsidR="00826376" w:rsidRDefault="00826376" w:rsidP="00826376">
      <w:pPr>
        <w:ind w:right="-5"/>
        <w:rPr>
          <w:b/>
          <w:bCs/>
        </w:rPr>
      </w:pPr>
    </w:p>
    <w:p w:rsidR="00826376" w:rsidRPr="00CA37AE" w:rsidRDefault="00826376" w:rsidP="00826376">
      <w:pPr>
        <w:tabs>
          <w:tab w:val="left" w:pos="6675"/>
        </w:tabs>
        <w:rPr>
          <w:b/>
          <w:bCs/>
        </w:rPr>
      </w:pPr>
      <w:r w:rsidRPr="00CA37AE">
        <w:rPr>
          <w:b/>
          <w:bCs/>
        </w:rPr>
        <w:t xml:space="preserve">Об определении вида </w:t>
      </w:r>
      <w:proofErr w:type="gramStart"/>
      <w:r w:rsidRPr="00CA37AE">
        <w:rPr>
          <w:b/>
          <w:bCs/>
        </w:rPr>
        <w:t>исправительных</w:t>
      </w:r>
      <w:proofErr w:type="gramEnd"/>
    </w:p>
    <w:p w:rsidR="00826376" w:rsidRPr="00CA37AE" w:rsidRDefault="00826376" w:rsidP="00826376">
      <w:pPr>
        <w:tabs>
          <w:tab w:val="left" w:pos="6675"/>
        </w:tabs>
        <w:rPr>
          <w:b/>
          <w:bCs/>
        </w:rPr>
      </w:pPr>
      <w:r w:rsidRPr="00CA37AE">
        <w:rPr>
          <w:b/>
          <w:bCs/>
        </w:rPr>
        <w:t xml:space="preserve">и обязательных работ и объектов их </w:t>
      </w:r>
    </w:p>
    <w:p w:rsidR="00826376" w:rsidRPr="00CA37AE" w:rsidRDefault="00826376" w:rsidP="00826376">
      <w:pPr>
        <w:tabs>
          <w:tab w:val="left" w:pos="6675"/>
        </w:tabs>
        <w:rPr>
          <w:b/>
          <w:bCs/>
        </w:rPr>
      </w:pPr>
      <w:r w:rsidRPr="00CA37AE">
        <w:rPr>
          <w:b/>
          <w:bCs/>
        </w:rPr>
        <w:t>исполнения в соответствии со ст. 49,</w:t>
      </w:r>
    </w:p>
    <w:p w:rsidR="00826376" w:rsidRDefault="00826376" w:rsidP="00826376">
      <w:pPr>
        <w:tabs>
          <w:tab w:val="left" w:pos="6675"/>
        </w:tabs>
      </w:pPr>
      <w:r w:rsidRPr="00CA37AE">
        <w:rPr>
          <w:b/>
          <w:bCs/>
        </w:rPr>
        <w:t>50 Уголовного Кодекса РФ</w:t>
      </w:r>
    </w:p>
    <w:p w:rsidR="00826376" w:rsidRDefault="00826376" w:rsidP="00826376">
      <w:pPr>
        <w:tabs>
          <w:tab w:val="left" w:pos="6675"/>
        </w:tabs>
      </w:pPr>
    </w:p>
    <w:p w:rsidR="00826376" w:rsidRPr="00924623" w:rsidRDefault="00826376" w:rsidP="0082637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На основании требований Уголовного кодекса Российской Федерации  согласно статей 49 и 50, </w:t>
      </w:r>
      <w:proofErr w:type="gramStart"/>
      <w:r>
        <w:t>местная</w:t>
      </w:r>
      <w:proofErr w:type="gramEnd"/>
      <w:r>
        <w:t xml:space="preserve"> </w:t>
      </w:r>
      <w:proofErr w:type="spellStart"/>
      <w:r>
        <w:t>администрация</w:t>
      </w:r>
      <w:r w:rsidRPr="002E0999">
        <w:rPr>
          <w:rFonts w:ascii="Times New Roman CYR" w:hAnsi="Times New Roman CYR" w:cs="Times New Roman CYR"/>
        </w:rPr>
        <w:t>муниципального</w:t>
      </w:r>
      <w:proofErr w:type="spellEnd"/>
      <w:r w:rsidRPr="002E0999">
        <w:rPr>
          <w:rFonts w:ascii="Times New Roman CYR" w:hAnsi="Times New Roman CYR" w:cs="Times New Roman CYR"/>
        </w:rPr>
        <w:t xml:space="preserve"> образования </w:t>
      </w:r>
      <w:proofErr w:type="spellStart"/>
      <w:r w:rsidRPr="002E0999">
        <w:rPr>
          <w:rFonts w:ascii="Times New Roman CYR" w:hAnsi="Times New Roman CYR" w:cs="Times New Roman CYR"/>
        </w:rPr>
        <w:t>Ропшинское</w:t>
      </w:r>
      <w:proofErr w:type="spellEnd"/>
      <w:r w:rsidRPr="002E0999">
        <w:rPr>
          <w:rFonts w:ascii="Times New Roman CYR" w:hAnsi="Times New Roman CYR" w:cs="Times New Roman CYR"/>
        </w:rPr>
        <w:t xml:space="preserve"> сельское поселение</w:t>
      </w:r>
    </w:p>
    <w:p w:rsidR="00826376" w:rsidRDefault="00826376" w:rsidP="00826376">
      <w:pPr>
        <w:jc w:val="center"/>
      </w:pPr>
      <w:r>
        <w:t>ПОСТАНОВЛЯЕТ:</w:t>
      </w:r>
    </w:p>
    <w:p w:rsidR="00826376" w:rsidRDefault="00826376" w:rsidP="00826376"/>
    <w:p w:rsidR="00826376" w:rsidRPr="00C7502B" w:rsidRDefault="00826376" w:rsidP="00826376">
      <w:pPr>
        <w:numPr>
          <w:ilvl w:val="0"/>
          <w:numId w:val="9"/>
        </w:numPr>
        <w:ind w:left="0" w:firstLine="0"/>
        <w:jc w:val="both"/>
      </w:pPr>
      <w:r w:rsidRPr="00680600">
        <w:t xml:space="preserve">Установить для лиц, проживающих на территории МО </w:t>
      </w:r>
      <w:proofErr w:type="spellStart"/>
      <w:r w:rsidRPr="00680600">
        <w:t>Ропшинское</w:t>
      </w:r>
      <w:proofErr w:type="spellEnd"/>
      <w:r w:rsidRPr="00680600">
        <w:t xml:space="preserve"> сельское </w:t>
      </w:r>
      <w:r w:rsidRPr="00C7502B">
        <w:t>поселение и осужденных по статье 49, 50 Уголовного кодекса Российской Федерации:</w:t>
      </w:r>
    </w:p>
    <w:p w:rsidR="00826376" w:rsidRPr="00C7502B" w:rsidRDefault="00826376" w:rsidP="00826376">
      <w:r w:rsidRPr="00C7502B">
        <w:t>1.1.Объекты и виды работ. Приложение № 1.</w:t>
      </w:r>
    </w:p>
    <w:p w:rsidR="00826376" w:rsidRPr="00C7502B" w:rsidRDefault="00826376" w:rsidP="00826376">
      <w:r w:rsidRPr="00C7502B">
        <w:t>2. Ответственность за учёт отработанного времени и по контролю качества      выполняемых работ возложить:</w:t>
      </w:r>
    </w:p>
    <w:p w:rsidR="00826376" w:rsidRPr="00C7502B" w:rsidRDefault="00826376" w:rsidP="00826376">
      <w:r w:rsidRPr="00C7502B">
        <w:t xml:space="preserve">            - по местной администрации МО  </w:t>
      </w:r>
      <w:proofErr w:type="spellStart"/>
      <w:r w:rsidRPr="00C7502B">
        <w:t>Ропшинское</w:t>
      </w:r>
      <w:proofErr w:type="spellEnd"/>
      <w:r w:rsidRPr="00C7502B">
        <w:t xml:space="preserve"> сельское поселение на ведущего специалиста местной администрации Михайлову В.А.;</w:t>
      </w:r>
    </w:p>
    <w:p w:rsidR="00826376" w:rsidRPr="00C7502B" w:rsidRDefault="00826376" w:rsidP="00826376">
      <w:r w:rsidRPr="00C7502B">
        <w:t xml:space="preserve">            - по Управляющей компан</w:t>
      </w:r>
      <w:proofErr w:type="gramStart"/>
      <w:r w:rsidRPr="00C7502B">
        <w:t>ии ООО</w:t>
      </w:r>
      <w:proofErr w:type="gramEnd"/>
      <w:r w:rsidRPr="00C7502B">
        <w:t xml:space="preserve"> «УК </w:t>
      </w:r>
      <w:proofErr w:type="spellStart"/>
      <w:r w:rsidRPr="00C7502B">
        <w:t>Ленкомстрой</w:t>
      </w:r>
      <w:proofErr w:type="spellEnd"/>
      <w:r w:rsidRPr="00C7502B">
        <w:t xml:space="preserve"> ЖКХ ЛР» на  директора </w:t>
      </w:r>
      <w:proofErr w:type="spellStart"/>
      <w:r w:rsidRPr="00C7502B">
        <w:t>Белолипецкого</w:t>
      </w:r>
      <w:proofErr w:type="spellEnd"/>
      <w:r w:rsidRPr="00C7502B">
        <w:t xml:space="preserve"> С.Г.</w:t>
      </w:r>
    </w:p>
    <w:p w:rsidR="00826376" w:rsidRPr="00C7502B" w:rsidRDefault="00826376" w:rsidP="00826376">
      <w:pPr>
        <w:pStyle w:val="2"/>
        <w:tabs>
          <w:tab w:val="left" w:pos="708"/>
        </w:tabs>
        <w:spacing w:after="0" w:line="240" w:lineRule="auto"/>
        <w:rPr>
          <w:b/>
          <w:bCs/>
          <w:sz w:val="24"/>
          <w:szCs w:val="24"/>
        </w:rPr>
      </w:pPr>
      <w:r w:rsidRPr="00C7502B">
        <w:rPr>
          <w:sz w:val="24"/>
          <w:szCs w:val="24"/>
        </w:rPr>
        <w:t xml:space="preserve">3. Постановление местной администрации МО </w:t>
      </w:r>
      <w:proofErr w:type="spellStart"/>
      <w:r w:rsidRPr="00C7502B">
        <w:rPr>
          <w:sz w:val="24"/>
          <w:szCs w:val="24"/>
        </w:rPr>
        <w:t>Ропшинское</w:t>
      </w:r>
      <w:proofErr w:type="spellEnd"/>
      <w:r w:rsidRPr="00C7502B">
        <w:rPr>
          <w:sz w:val="24"/>
          <w:szCs w:val="24"/>
        </w:rPr>
        <w:t xml:space="preserve"> сельское поселение №   28 от  04.02.2015г.  «Об определении вида обязательных работ  и объектов их исполнения в соответствии  со статьей 49 «Обязательные работы» Уголовного кодекса РФ» считать утратившим силу</w:t>
      </w:r>
      <w:r>
        <w:rPr>
          <w:color w:val="373737"/>
          <w:sz w:val="24"/>
          <w:szCs w:val="24"/>
        </w:rPr>
        <w:t>.</w:t>
      </w:r>
    </w:p>
    <w:p w:rsidR="00826376" w:rsidRPr="00680600" w:rsidRDefault="00826376" w:rsidP="00826376">
      <w:r w:rsidRPr="00680600">
        <w:t>3. С постановлением ознакомить заинтересованных лиц.</w:t>
      </w:r>
    </w:p>
    <w:p w:rsidR="00826376" w:rsidRPr="00680600" w:rsidRDefault="00826376" w:rsidP="00826376">
      <w:r w:rsidRPr="00680600">
        <w:t>4</w:t>
      </w:r>
      <w:r w:rsidRPr="00680600">
        <w:rPr>
          <w:color w:val="000000"/>
          <w:spacing w:val="-4"/>
        </w:rPr>
        <w:t xml:space="preserve">. </w:t>
      </w:r>
      <w:r w:rsidRPr="00680600">
        <w:t xml:space="preserve">Настоящее постановление  вступает в силу со дня его подписания и подлежит размещению на официальном сайте администрации МО </w:t>
      </w:r>
      <w:proofErr w:type="spellStart"/>
      <w:r w:rsidRPr="00680600">
        <w:t>Ропшинское</w:t>
      </w:r>
      <w:proofErr w:type="spellEnd"/>
      <w:r w:rsidRPr="00680600">
        <w:t xml:space="preserve">  сельское поселение в информационно-телекоммуникационной сети «Интернет».</w:t>
      </w:r>
    </w:p>
    <w:p w:rsidR="00826376" w:rsidRPr="00680600" w:rsidRDefault="00826376" w:rsidP="00826376">
      <w:r w:rsidRPr="00680600">
        <w:t xml:space="preserve">5. </w:t>
      </w:r>
      <w:proofErr w:type="gramStart"/>
      <w:r w:rsidRPr="00680600">
        <w:t>Контроль за</w:t>
      </w:r>
      <w:proofErr w:type="gramEnd"/>
      <w:r w:rsidRPr="00680600">
        <w:t xml:space="preserve"> исполнением настоящего постановления оставляю за собой.</w:t>
      </w:r>
    </w:p>
    <w:p w:rsidR="00826376" w:rsidRPr="00680600" w:rsidRDefault="00826376" w:rsidP="00826376">
      <w:pPr>
        <w:tabs>
          <w:tab w:val="left" w:pos="960"/>
        </w:tabs>
        <w:ind w:right="283"/>
      </w:pPr>
    </w:p>
    <w:p w:rsidR="00826376" w:rsidRPr="00680600" w:rsidRDefault="00826376" w:rsidP="00826376">
      <w:pPr>
        <w:tabs>
          <w:tab w:val="left" w:pos="960"/>
        </w:tabs>
        <w:ind w:right="283"/>
      </w:pPr>
      <w:r w:rsidRPr="00680600">
        <w:t>Глава местной администрации</w:t>
      </w:r>
    </w:p>
    <w:p w:rsidR="00826376" w:rsidRPr="00680600" w:rsidRDefault="00826376" w:rsidP="00826376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</w:rPr>
      </w:pPr>
      <w:r w:rsidRPr="00680600">
        <w:rPr>
          <w:rFonts w:ascii="Times New Roman CYR" w:hAnsi="Times New Roman CYR" w:cs="Times New Roman CYR"/>
        </w:rPr>
        <w:t xml:space="preserve">МО </w:t>
      </w:r>
      <w:proofErr w:type="spellStart"/>
      <w:r w:rsidRPr="00680600">
        <w:rPr>
          <w:rFonts w:ascii="Times New Roman CYR" w:hAnsi="Times New Roman CYR" w:cs="Times New Roman CYR"/>
        </w:rPr>
        <w:t>Ропшинское</w:t>
      </w:r>
      <w:proofErr w:type="spellEnd"/>
      <w:r w:rsidRPr="00680600">
        <w:rPr>
          <w:rFonts w:ascii="Times New Roman CYR" w:hAnsi="Times New Roman CYR" w:cs="Times New Roman CYR"/>
        </w:rPr>
        <w:t xml:space="preserve"> сельское поселение                                               Морозов Р. М.</w:t>
      </w:r>
    </w:p>
    <w:p w:rsidR="00826376" w:rsidRDefault="00826376" w:rsidP="00826376">
      <w:pPr>
        <w:tabs>
          <w:tab w:val="left" w:pos="3255"/>
        </w:tabs>
        <w:rPr>
          <w:sz w:val="18"/>
          <w:szCs w:val="18"/>
        </w:rPr>
      </w:pPr>
    </w:p>
    <w:p w:rsidR="00826376" w:rsidRDefault="00826376" w:rsidP="00826376">
      <w:pPr>
        <w:tabs>
          <w:tab w:val="left" w:pos="3255"/>
        </w:tabs>
        <w:rPr>
          <w:sz w:val="18"/>
          <w:szCs w:val="18"/>
        </w:rPr>
      </w:pPr>
    </w:p>
    <w:p w:rsidR="00826376" w:rsidRPr="00595A17" w:rsidRDefault="00826376" w:rsidP="00826376">
      <w:r w:rsidRPr="00595A17">
        <w:t>исп. Михайлова В.А.</w:t>
      </w:r>
    </w:p>
    <w:p w:rsidR="00826376" w:rsidRPr="00595A17" w:rsidRDefault="00826376" w:rsidP="00826376">
      <w:pPr>
        <w:pStyle w:val="11"/>
        <w:tabs>
          <w:tab w:val="left" w:pos="-1701"/>
        </w:tabs>
        <w:ind w:right="-5" w:firstLine="0"/>
      </w:pPr>
      <w:r w:rsidRPr="00595A17">
        <w:t>тел. 8(81376)72-224</w:t>
      </w:r>
    </w:p>
    <w:p w:rsidR="00826376" w:rsidRDefault="00826376" w:rsidP="00826376">
      <w:pPr>
        <w:tabs>
          <w:tab w:val="left" w:pos="3255"/>
        </w:tabs>
        <w:rPr>
          <w:sz w:val="18"/>
          <w:szCs w:val="18"/>
        </w:rPr>
      </w:pPr>
    </w:p>
    <w:p w:rsidR="00826376" w:rsidRDefault="00826376" w:rsidP="00826376">
      <w:pPr>
        <w:tabs>
          <w:tab w:val="left" w:pos="3255"/>
        </w:tabs>
        <w:jc w:val="right"/>
        <w:rPr>
          <w:sz w:val="18"/>
          <w:szCs w:val="18"/>
        </w:rPr>
      </w:pPr>
    </w:p>
    <w:p w:rsidR="00826376" w:rsidRDefault="00826376" w:rsidP="00826376">
      <w:pPr>
        <w:tabs>
          <w:tab w:val="left" w:pos="32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826376" w:rsidRDefault="00826376" w:rsidP="00826376">
      <w:pPr>
        <w:tabs>
          <w:tab w:val="left" w:pos="3255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к постановлению администрации</w:t>
      </w:r>
    </w:p>
    <w:p w:rsidR="00826376" w:rsidRDefault="00826376" w:rsidP="00826376">
      <w:pPr>
        <w:tabs>
          <w:tab w:val="left" w:pos="32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№ 37 от 24.02.2016г.</w:t>
      </w:r>
    </w:p>
    <w:p w:rsidR="00826376" w:rsidRDefault="00826376" w:rsidP="00826376">
      <w:pPr>
        <w:tabs>
          <w:tab w:val="left" w:pos="3255"/>
        </w:tabs>
        <w:rPr>
          <w:sz w:val="18"/>
          <w:szCs w:val="18"/>
        </w:rPr>
      </w:pPr>
    </w:p>
    <w:p w:rsidR="00826376" w:rsidRPr="008169E1" w:rsidRDefault="00826376" w:rsidP="00826376">
      <w:pPr>
        <w:tabs>
          <w:tab w:val="left" w:pos="3255"/>
        </w:tabs>
        <w:jc w:val="center"/>
        <w:rPr>
          <w:b/>
          <w:bCs/>
        </w:rPr>
      </w:pPr>
      <w:r w:rsidRPr="008169E1">
        <w:rPr>
          <w:b/>
          <w:bCs/>
        </w:rPr>
        <w:t>ПЕРЕЧЕНЬ</w:t>
      </w:r>
    </w:p>
    <w:p w:rsidR="00826376" w:rsidRPr="008169E1" w:rsidRDefault="00826376" w:rsidP="00826376">
      <w:pPr>
        <w:tabs>
          <w:tab w:val="left" w:pos="3255"/>
        </w:tabs>
        <w:rPr>
          <w:b/>
          <w:bCs/>
        </w:rPr>
      </w:pPr>
      <w:r w:rsidRPr="008169E1">
        <w:rPr>
          <w:b/>
          <w:bCs/>
        </w:rPr>
        <w:t xml:space="preserve"> объектов для отбывания наказания осужденных к исправительным и обязательным работам на террит</w:t>
      </w:r>
      <w:r>
        <w:rPr>
          <w:b/>
          <w:bCs/>
        </w:rPr>
        <w:t xml:space="preserve">ории МО </w:t>
      </w:r>
      <w:proofErr w:type="spellStart"/>
      <w:r>
        <w:rPr>
          <w:b/>
          <w:bCs/>
        </w:rPr>
        <w:t>Ропшинское</w:t>
      </w:r>
      <w:proofErr w:type="spellEnd"/>
      <w:r>
        <w:rPr>
          <w:b/>
          <w:bCs/>
        </w:rPr>
        <w:t xml:space="preserve"> сельское </w:t>
      </w:r>
      <w:r w:rsidRPr="008169E1">
        <w:rPr>
          <w:b/>
          <w:bCs/>
        </w:rPr>
        <w:t xml:space="preserve"> поселение.</w:t>
      </w:r>
    </w:p>
    <w:p w:rsidR="00826376" w:rsidRDefault="00826376" w:rsidP="00826376">
      <w:pPr>
        <w:tabs>
          <w:tab w:val="left" w:pos="3255"/>
        </w:tabs>
        <w:jc w:val="center"/>
      </w:pPr>
    </w:p>
    <w:tbl>
      <w:tblPr>
        <w:tblW w:w="9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2358"/>
        <w:gridCol w:w="2150"/>
        <w:gridCol w:w="1399"/>
        <w:gridCol w:w="1720"/>
        <w:gridCol w:w="1666"/>
      </w:tblGrid>
      <w:tr w:rsidR="00826376" w:rsidRPr="00256691" w:rsidTr="00264BF1">
        <w:tc>
          <w:tcPr>
            <w:tcW w:w="691" w:type="dxa"/>
          </w:tcPr>
          <w:p w:rsidR="00826376" w:rsidRDefault="00826376" w:rsidP="00264BF1">
            <w:pPr>
              <w:tabs>
                <w:tab w:val="left" w:pos="3255"/>
              </w:tabs>
            </w:pPr>
            <w:r w:rsidRPr="00256691">
              <w:t>№</w:t>
            </w:r>
          </w:p>
          <w:p w:rsidR="00826376" w:rsidRPr="00256691" w:rsidRDefault="00826376" w:rsidP="00264BF1">
            <w:pPr>
              <w:tabs>
                <w:tab w:val="left" w:pos="3255"/>
              </w:tabs>
            </w:pPr>
            <w:proofErr w:type="spellStart"/>
            <w:r w:rsidRPr="00256691">
              <w:t>пп</w:t>
            </w:r>
            <w:proofErr w:type="spellEnd"/>
          </w:p>
        </w:tc>
        <w:tc>
          <w:tcPr>
            <w:tcW w:w="2358" w:type="dxa"/>
          </w:tcPr>
          <w:p w:rsidR="00826376" w:rsidRPr="00256691" w:rsidRDefault="00826376" w:rsidP="00264BF1">
            <w:pPr>
              <w:tabs>
                <w:tab w:val="left" w:pos="3255"/>
              </w:tabs>
            </w:pPr>
            <w:r w:rsidRPr="00256691">
              <w:t>Наименование организации</w:t>
            </w:r>
          </w:p>
          <w:p w:rsidR="00826376" w:rsidRPr="00256691" w:rsidRDefault="00826376" w:rsidP="00264BF1">
            <w:pPr>
              <w:tabs>
                <w:tab w:val="left" w:pos="3255"/>
              </w:tabs>
            </w:pPr>
            <w:r w:rsidRPr="00256691">
              <w:t>(объекта)</w:t>
            </w:r>
          </w:p>
        </w:tc>
        <w:tc>
          <w:tcPr>
            <w:tcW w:w="2150" w:type="dxa"/>
          </w:tcPr>
          <w:p w:rsidR="00826376" w:rsidRPr="00256691" w:rsidRDefault="00826376" w:rsidP="00264BF1">
            <w:pPr>
              <w:tabs>
                <w:tab w:val="left" w:pos="3255"/>
              </w:tabs>
            </w:pPr>
            <w:r w:rsidRPr="00256691">
              <w:t>Руководитель организации</w:t>
            </w:r>
          </w:p>
          <w:p w:rsidR="00826376" w:rsidRPr="00256691" w:rsidRDefault="00826376" w:rsidP="00264BF1">
            <w:pPr>
              <w:tabs>
                <w:tab w:val="left" w:pos="3255"/>
              </w:tabs>
            </w:pPr>
            <w:r w:rsidRPr="00256691">
              <w:t>(объекта)</w:t>
            </w:r>
          </w:p>
          <w:p w:rsidR="00826376" w:rsidRPr="00256691" w:rsidRDefault="00826376" w:rsidP="00264BF1">
            <w:pPr>
              <w:tabs>
                <w:tab w:val="left" w:pos="3255"/>
              </w:tabs>
            </w:pPr>
            <w:r w:rsidRPr="00256691">
              <w:t>Ф.И.О.</w:t>
            </w:r>
          </w:p>
        </w:tc>
        <w:tc>
          <w:tcPr>
            <w:tcW w:w="1399" w:type="dxa"/>
          </w:tcPr>
          <w:p w:rsidR="00826376" w:rsidRPr="00256691" w:rsidRDefault="00826376" w:rsidP="00264BF1">
            <w:pPr>
              <w:tabs>
                <w:tab w:val="left" w:pos="3255"/>
              </w:tabs>
            </w:pPr>
            <w:r w:rsidRPr="00256691">
              <w:t>Телефон руководителя организации (объекта)</w:t>
            </w:r>
          </w:p>
        </w:tc>
        <w:tc>
          <w:tcPr>
            <w:tcW w:w="1720" w:type="dxa"/>
          </w:tcPr>
          <w:p w:rsidR="00826376" w:rsidRPr="00256691" w:rsidRDefault="00826376" w:rsidP="00264BF1">
            <w:pPr>
              <w:tabs>
                <w:tab w:val="left" w:pos="3255"/>
              </w:tabs>
            </w:pPr>
            <w:r w:rsidRPr="00256691">
              <w:t>Вид работ</w:t>
            </w:r>
          </w:p>
        </w:tc>
        <w:tc>
          <w:tcPr>
            <w:tcW w:w="1666" w:type="dxa"/>
          </w:tcPr>
          <w:p w:rsidR="00826376" w:rsidRPr="00256691" w:rsidRDefault="00826376" w:rsidP="00264BF1">
            <w:pPr>
              <w:tabs>
                <w:tab w:val="left" w:pos="3255"/>
              </w:tabs>
            </w:pPr>
            <w:r w:rsidRPr="00256691">
              <w:t>Согласовано</w:t>
            </w:r>
          </w:p>
          <w:p w:rsidR="00826376" w:rsidRPr="00256691" w:rsidRDefault="00826376" w:rsidP="00264BF1"/>
          <w:p w:rsidR="00826376" w:rsidRPr="00256691" w:rsidRDefault="00826376" w:rsidP="00264BF1">
            <w:pPr>
              <w:jc w:val="center"/>
            </w:pPr>
          </w:p>
        </w:tc>
      </w:tr>
      <w:tr w:rsidR="00826376" w:rsidRPr="00256691" w:rsidTr="00264BF1">
        <w:tc>
          <w:tcPr>
            <w:tcW w:w="691" w:type="dxa"/>
          </w:tcPr>
          <w:p w:rsidR="00826376" w:rsidRPr="00256691" w:rsidRDefault="00826376" w:rsidP="00264BF1">
            <w:pPr>
              <w:tabs>
                <w:tab w:val="left" w:pos="3255"/>
              </w:tabs>
            </w:pPr>
            <w:r w:rsidRPr="00256691">
              <w:t>1.</w:t>
            </w:r>
          </w:p>
        </w:tc>
        <w:tc>
          <w:tcPr>
            <w:tcW w:w="2358" w:type="dxa"/>
          </w:tcPr>
          <w:p w:rsidR="00826376" w:rsidRDefault="00826376" w:rsidP="00264BF1">
            <w:pPr>
              <w:tabs>
                <w:tab w:val="left" w:pos="3255"/>
              </w:tabs>
            </w:pPr>
            <w:r w:rsidRPr="00256691">
              <w:t>Администр</w:t>
            </w:r>
            <w:r>
              <w:t xml:space="preserve">ация </w:t>
            </w:r>
          </w:p>
          <w:p w:rsidR="00826376" w:rsidRPr="00256691" w:rsidRDefault="00826376" w:rsidP="00264BF1">
            <w:pPr>
              <w:tabs>
                <w:tab w:val="left" w:pos="3255"/>
              </w:tabs>
            </w:pPr>
            <w:r>
              <w:t xml:space="preserve">МО </w:t>
            </w:r>
            <w:proofErr w:type="spellStart"/>
            <w:r>
              <w:t>Ропшинское</w:t>
            </w:r>
            <w:proofErr w:type="spellEnd"/>
            <w:r>
              <w:t xml:space="preserve"> сельское</w:t>
            </w:r>
            <w:r w:rsidRPr="00256691">
              <w:t xml:space="preserve"> поселение</w:t>
            </w:r>
          </w:p>
        </w:tc>
        <w:tc>
          <w:tcPr>
            <w:tcW w:w="2150" w:type="dxa"/>
          </w:tcPr>
          <w:p w:rsidR="00826376" w:rsidRPr="00256691" w:rsidRDefault="00826376" w:rsidP="00264BF1">
            <w:pPr>
              <w:tabs>
                <w:tab w:val="left" w:pos="3255"/>
              </w:tabs>
            </w:pPr>
            <w:r>
              <w:t>Михайлова В.А.</w:t>
            </w:r>
          </w:p>
        </w:tc>
        <w:tc>
          <w:tcPr>
            <w:tcW w:w="1399" w:type="dxa"/>
          </w:tcPr>
          <w:p w:rsidR="00826376" w:rsidRPr="00256691" w:rsidRDefault="00826376" w:rsidP="00264BF1">
            <w:pPr>
              <w:tabs>
                <w:tab w:val="left" w:pos="3255"/>
              </w:tabs>
            </w:pPr>
            <w:r>
              <w:t>72-224</w:t>
            </w:r>
          </w:p>
        </w:tc>
        <w:tc>
          <w:tcPr>
            <w:tcW w:w="1720" w:type="dxa"/>
          </w:tcPr>
          <w:p w:rsidR="00826376" w:rsidRPr="00256691" w:rsidRDefault="00826376" w:rsidP="00264BF1">
            <w:pPr>
              <w:tabs>
                <w:tab w:val="left" w:pos="3255"/>
              </w:tabs>
            </w:pPr>
            <w:r>
              <w:t xml:space="preserve">Разнорабочий по </w:t>
            </w:r>
            <w:r w:rsidRPr="00256691">
              <w:t>благоустройству</w:t>
            </w:r>
            <w:r>
              <w:t xml:space="preserve"> территории поселения </w:t>
            </w:r>
          </w:p>
        </w:tc>
        <w:tc>
          <w:tcPr>
            <w:tcW w:w="1666" w:type="dxa"/>
          </w:tcPr>
          <w:p w:rsidR="00826376" w:rsidRPr="00256691" w:rsidRDefault="00826376" w:rsidP="00264BF1">
            <w:pPr>
              <w:tabs>
                <w:tab w:val="left" w:pos="3255"/>
              </w:tabs>
              <w:jc w:val="center"/>
            </w:pPr>
          </w:p>
        </w:tc>
      </w:tr>
      <w:tr w:rsidR="00826376" w:rsidRPr="00256691" w:rsidTr="00264BF1">
        <w:tc>
          <w:tcPr>
            <w:tcW w:w="691" w:type="dxa"/>
          </w:tcPr>
          <w:p w:rsidR="00826376" w:rsidRPr="00256691" w:rsidRDefault="00826376" w:rsidP="00264BF1">
            <w:pPr>
              <w:tabs>
                <w:tab w:val="left" w:pos="3255"/>
              </w:tabs>
            </w:pPr>
            <w:r w:rsidRPr="00256691">
              <w:t>2.</w:t>
            </w:r>
          </w:p>
        </w:tc>
        <w:tc>
          <w:tcPr>
            <w:tcW w:w="2358" w:type="dxa"/>
          </w:tcPr>
          <w:p w:rsidR="00826376" w:rsidRPr="00256691" w:rsidRDefault="00826376" w:rsidP="00264BF1">
            <w:pPr>
              <w:tabs>
                <w:tab w:val="left" w:pos="3255"/>
              </w:tabs>
            </w:pPr>
            <w:r>
              <w:t xml:space="preserve">Управляющая компания ООО «УК </w:t>
            </w:r>
            <w:proofErr w:type="spellStart"/>
            <w:r>
              <w:t>Ленкомстрой</w:t>
            </w:r>
            <w:proofErr w:type="spellEnd"/>
            <w:r>
              <w:t xml:space="preserve"> ЖКХ ЛР</w:t>
            </w:r>
            <w:r w:rsidRPr="00256691">
              <w:t>»</w:t>
            </w:r>
          </w:p>
        </w:tc>
        <w:tc>
          <w:tcPr>
            <w:tcW w:w="2150" w:type="dxa"/>
          </w:tcPr>
          <w:p w:rsidR="00826376" w:rsidRDefault="00826376" w:rsidP="00264BF1">
            <w:pPr>
              <w:tabs>
                <w:tab w:val="left" w:pos="3255"/>
              </w:tabs>
            </w:pPr>
            <w:r>
              <w:t>директор</w:t>
            </w:r>
          </w:p>
          <w:p w:rsidR="00826376" w:rsidRPr="00256691" w:rsidRDefault="00826376" w:rsidP="00264BF1">
            <w:pPr>
              <w:tabs>
                <w:tab w:val="left" w:pos="3255"/>
              </w:tabs>
            </w:pPr>
            <w:proofErr w:type="spellStart"/>
            <w:r>
              <w:t>Белолипецкий</w:t>
            </w:r>
            <w:proofErr w:type="spellEnd"/>
            <w:r>
              <w:t xml:space="preserve"> С.Г.</w:t>
            </w:r>
          </w:p>
        </w:tc>
        <w:tc>
          <w:tcPr>
            <w:tcW w:w="1399" w:type="dxa"/>
          </w:tcPr>
          <w:p w:rsidR="00826376" w:rsidRPr="00C7502B" w:rsidRDefault="00826376" w:rsidP="00264BF1">
            <w:r w:rsidRPr="00C7502B">
              <w:t>8921-378-32-79</w:t>
            </w:r>
          </w:p>
          <w:p w:rsidR="00826376" w:rsidRPr="00256691" w:rsidRDefault="00826376" w:rsidP="00264BF1">
            <w:pPr>
              <w:tabs>
                <w:tab w:val="left" w:pos="3255"/>
              </w:tabs>
              <w:jc w:val="center"/>
            </w:pPr>
          </w:p>
        </w:tc>
        <w:tc>
          <w:tcPr>
            <w:tcW w:w="1720" w:type="dxa"/>
          </w:tcPr>
          <w:p w:rsidR="00826376" w:rsidRDefault="00826376" w:rsidP="00264BF1">
            <w:pPr>
              <w:tabs>
                <w:tab w:val="left" w:pos="3255"/>
              </w:tabs>
            </w:pPr>
            <w:r w:rsidRPr="00256691">
              <w:t>Разнора</w:t>
            </w:r>
            <w:r>
              <w:t>бочий по благоустройству территории</w:t>
            </w:r>
          </w:p>
          <w:p w:rsidR="00826376" w:rsidRPr="00256691" w:rsidRDefault="00826376" w:rsidP="00264BF1">
            <w:pPr>
              <w:tabs>
                <w:tab w:val="left" w:pos="3255"/>
              </w:tabs>
            </w:pPr>
            <w:r>
              <w:t xml:space="preserve">у многоквартирных домов  </w:t>
            </w:r>
          </w:p>
        </w:tc>
        <w:tc>
          <w:tcPr>
            <w:tcW w:w="1666" w:type="dxa"/>
          </w:tcPr>
          <w:p w:rsidR="00826376" w:rsidRPr="00256691" w:rsidRDefault="00826376" w:rsidP="00264BF1">
            <w:pPr>
              <w:tabs>
                <w:tab w:val="left" w:pos="3255"/>
              </w:tabs>
              <w:jc w:val="center"/>
            </w:pPr>
          </w:p>
        </w:tc>
      </w:tr>
    </w:tbl>
    <w:p w:rsidR="00826376" w:rsidRDefault="00826376" w:rsidP="00826376">
      <w:pPr>
        <w:tabs>
          <w:tab w:val="left" w:pos="3255"/>
        </w:tabs>
      </w:pPr>
    </w:p>
    <w:p w:rsidR="00826376" w:rsidRDefault="00826376" w:rsidP="00826376">
      <w:pPr>
        <w:tabs>
          <w:tab w:val="left" w:pos="3255"/>
        </w:tabs>
      </w:pPr>
    </w:p>
    <w:p w:rsidR="00826376" w:rsidRDefault="00826376" w:rsidP="00826376">
      <w:pPr>
        <w:tabs>
          <w:tab w:val="left" w:pos="3255"/>
        </w:tabs>
      </w:pPr>
    </w:p>
    <w:p w:rsidR="00826376" w:rsidRDefault="00826376" w:rsidP="00826376">
      <w:pPr>
        <w:tabs>
          <w:tab w:val="left" w:pos="3255"/>
        </w:tabs>
      </w:pPr>
      <w:r>
        <w:t>Примечание: основанием является исполнение статей 49 и 50 Уголовного Кодекса РФ.</w:t>
      </w:r>
    </w:p>
    <w:p w:rsidR="00826376" w:rsidRDefault="00826376" w:rsidP="00826376"/>
    <w:p w:rsidR="00826376" w:rsidRDefault="00826376" w:rsidP="00826376">
      <w:pPr>
        <w:tabs>
          <w:tab w:val="left" w:pos="960"/>
        </w:tabs>
        <w:ind w:right="283"/>
      </w:pPr>
      <w:r>
        <w:t>Глава местной администрации</w:t>
      </w:r>
    </w:p>
    <w:p w:rsidR="00826376" w:rsidRPr="002519EB" w:rsidRDefault="00826376" w:rsidP="00826376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</w:t>
      </w:r>
      <w:proofErr w:type="spellStart"/>
      <w:r>
        <w:rPr>
          <w:rFonts w:ascii="Times New Roman CYR" w:hAnsi="Times New Roman CYR" w:cs="Times New Roman CYR"/>
        </w:rPr>
        <w:t>Ропшинское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                                              </w:t>
      </w:r>
    </w:p>
    <w:p w:rsidR="00826376" w:rsidRDefault="00826376" w:rsidP="00826376">
      <w:r>
        <w:t xml:space="preserve">« 24 »  февраля 2016г.          _________________               </w:t>
      </w:r>
      <w:r>
        <w:rPr>
          <w:rFonts w:ascii="Times New Roman CYR" w:hAnsi="Times New Roman CYR" w:cs="Times New Roman CYR"/>
        </w:rPr>
        <w:t>Морозов Р. М.</w:t>
      </w:r>
    </w:p>
    <w:p w:rsidR="00826376" w:rsidRPr="008169E1" w:rsidRDefault="00826376" w:rsidP="00826376"/>
    <w:p w:rsidR="00826376" w:rsidRDefault="00826376" w:rsidP="00826376">
      <w:r>
        <w:t xml:space="preserve"> </w:t>
      </w:r>
    </w:p>
    <w:p w:rsidR="00826376" w:rsidRDefault="00826376" w:rsidP="00826376">
      <w:r>
        <w:t>Согласовано:</w:t>
      </w:r>
    </w:p>
    <w:p w:rsidR="00826376" w:rsidRDefault="00826376" w:rsidP="00826376">
      <w:r>
        <w:t>Начальник филиала</w:t>
      </w:r>
    </w:p>
    <w:p w:rsidR="00826376" w:rsidRDefault="00826376" w:rsidP="00826376">
      <w:r>
        <w:t>по Ломоносовскому району</w:t>
      </w:r>
    </w:p>
    <w:p w:rsidR="00826376" w:rsidRDefault="00826376" w:rsidP="00826376">
      <w:r>
        <w:t>ФКУ УИИ УФСИН России</w:t>
      </w:r>
    </w:p>
    <w:p w:rsidR="00826376" w:rsidRDefault="00826376" w:rsidP="00826376">
      <w:r>
        <w:t>по</w:t>
      </w:r>
      <w:proofErr w:type="gramStart"/>
      <w:r>
        <w:t xml:space="preserve"> С</w:t>
      </w:r>
      <w:proofErr w:type="gramEnd"/>
      <w:r>
        <w:t>анкт - Петербургу и</w:t>
      </w:r>
    </w:p>
    <w:p w:rsidR="00826376" w:rsidRDefault="00826376" w:rsidP="00826376">
      <w:r>
        <w:t>Ленинградской области</w:t>
      </w:r>
    </w:p>
    <w:p w:rsidR="00826376" w:rsidRDefault="00826376" w:rsidP="00826376">
      <w:pPr>
        <w:tabs>
          <w:tab w:val="left" w:pos="3330"/>
        </w:tabs>
      </w:pPr>
    </w:p>
    <w:p w:rsidR="00826376" w:rsidRDefault="00826376" w:rsidP="00826376">
      <w:pPr>
        <w:tabs>
          <w:tab w:val="left" w:pos="3330"/>
        </w:tabs>
      </w:pPr>
      <w:r>
        <w:t>«_____» ___________ 2016г.</w:t>
      </w:r>
      <w:r>
        <w:tab/>
        <w:t>____________________           А.Н.Мельникова</w:t>
      </w:r>
    </w:p>
    <w:p w:rsidR="00826376" w:rsidRDefault="00826376" w:rsidP="00826376">
      <w:pPr>
        <w:tabs>
          <w:tab w:val="left" w:pos="3330"/>
        </w:tabs>
      </w:pPr>
    </w:p>
    <w:p w:rsidR="000A2613" w:rsidRPr="00826376" w:rsidRDefault="000A2613" w:rsidP="00826376"/>
    <w:sectPr w:rsidR="000A2613" w:rsidRPr="0082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DDF"/>
    <w:multiLevelType w:val="multilevel"/>
    <w:tmpl w:val="51A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318A2"/>
    <w:multiLevelType w:val="multilevel"/>
    <w:tmpl w:val="730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B2D81"/>
    <w:multiLevelType w:val="multilevel"/>
    <w:tmpl w:val="612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74FA6"/>
    <w:multiLevelType w:val="multilevel"/>
    <w:tmpl w:val="A172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35503"/>
    <w:multiLevelType w:val="multilevel"/>
    <w:tmpl w:val="1D7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D3605"/>
    <w:multiLevelType w:val="multilevel"/>
    <w:tmpl w:val="297E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67C94"/>
    <w:multiLevelType w:val="multilevel"/>
    <w:tmpl w:val="FA3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4254B"/>
    <w:multiLevelType w:val="hybridMultilevel"/>
    <w:tmpl w:val="1F8C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6850"/>
    <w:multiLevelType w:val="multilevel"/>
    <w:tmpl w:val="1698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characterSpacingControl w:val="doNotCompress"/>
  <w:compat/>
  <w:rsids>
    <w:rsidRoot w:val="00B058C6"/>
    <w:rsid w:val="00043E0E"/>
    <w:rsid w:val="00056CB3"/>
    <w:rsid w:val="00080E90"/>
    <w:rsid w:val="000823C7"/>
    <w:rsid w:val="00094960"/>
    <w:rsid w:val="000A2613"/>
    <w:rsid w:val="000B11FD"/>
    <w:rsid w:val="001A5B21"/>
    <w:rsid w:val="001C3737"/>
    <w:rsid w:val="001E4F1D"/>
    <w:rsid w:val="00267AFA"/>
    <w:rsid w:val="002A7B73"/>
    <w:rsid w:val="002F3352"/>
    <w:rsid w:val="002F7B40"/>
    <w:rsid w:val="003A263D"/>
    <w:rsid w:val="003C166D"/>
    <w:rsid w:val="003E0F2A"/>
    <w:rsid w:val="00401B63"/>
    <w:rsid w:val="006004F2"/>
    <w:rsid w:val="006C0353"/>
    <w:rsid w:val="006D3711"/>
    <w:rsid w:val="00716381"/>
    <w:rsid w:val="00826376"/>
    <w:rsid w:val="0086502E"/>
    <w:rsid w:val="008A0065"/>
    <w:rsid w:val="00A64276"/>
    <w:rsid w:val="00A86A65"/>
    <w:rsid w:val="00B058C6"/>
    <w:rsid w:val="00B24387"/>
    <w:rsid w:val="00B615CD"/>
    <w:rsid w:val="00BF6FCF"/>
    <w:rsid w:val="00C21409"/>
    <w:rsid w:val="00CA43AA"/>
    <w:rsid w:val="00D5083B"/>
    <w:rsid w:val="00D90536"/>
    <w:rsid w:val="00EB5B1E"/>
    <w:rsid w:val="00F1476A"/>
    <w:rsid w:val="00F30A71"/>
    <w:rsid w:val="00FC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8C6"/>
    <w:rPr>
      <w:sz w:val="24"/>
      <w:szCs w:val="24"/>
    </w:rPr>
  </w:style>
  <w:style w:type="paragraph" w:styleId="1">
    <w:name w:val="heading 1"/>
    <w:basedOn w:val="a"/>
    <w:next w:val="a"/>
    <w:qFormat/>
    <w:rsid w:val="00B058C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"/>
    <w:basedOn w:val="a"/>
    <w:link w:val="a0"/>
    <w:rsid w:val="00B058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B058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B058C6"/>
    <w:rPr>
      <w:lang w:val="ru-RU" w:eastAsia="ru-RU" w:bidi="ar-SA"/>
    </w:rPr>
  </w:style>
  <w:style w:type="character" w:styleId="a6">
    <w:name w:val="page number"/>
    <w:basedOn w:val="a0"/>
    <w:rsid w:val="00B058C6"/>
  </w:style>
  <w:style w:type="character" w:customStyle="1" w:styleId="FontStyle11">
    <w:name w:val="Font Style11"/>
    <w:basedOn w:val="a0"/>
    <w:rsid w:val="00B058C6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B058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Strong"/>
    <w:basedOn w:val="a0"/>
    <w:qFormat/>
    <w:rsid w:val="000A261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A2613"/>
    <w:rPr>
      <w:rFonts w:cs="Times New Roman"/>
    </w:rPr>
  </w:style>
  <w:style w:type="character" w:customStyle="1" w:styleId="a9">
    <w:name w:val="Название Знак"/>
    <w:aliases w:val="Знак Знак, Знак Знак"/>
    <w:basedOn w:val="a0"/>
    <w:link w:val="aa"/>
    <w:uiPriority w:val="99"/>
    <w:locked/>
    <w:rsid w:val="001E4F1D"/>
    <w:rPr>
      <w:b/>
      <w:bCs/>
    </w:rPr>
  </w:style>
  <w:style w:type="paragraph" w:styleId="aa">
    <w:name w:val="Title"/>
    <w:aliases w:val=" Знак"/>
    <w:basedOn w:val="a"/>
    <w:link w:val="a9"/>
    <w:uiPriority w:val="99"/>
    <w:qFormat/>
    <w:rsid w:val="001E4F1D"/>
    <w:pPr>
      <w:jc w:val="center"/>
    </w:pPr>
    <w:rPr>
      <w:b/>
      <w:bCs/>
      <w:sz w:val="20"/>
      <w:szCs w:val="20"/>
    </w:rPr>
  </w:style>
  <w:style w:type="character" w:customStyle="1" w:styleId="10">
    <w:name w:val="Название Знак1"/>
    <w:basedOn w:val="a0"/>
    <w:link w:val="aa"/>
    <w:rsid w:val="001E4F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1E4F1D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E4F1D"/>
    <w:rPr>
      <w:rFonts w:eastAsia="Calibri"/>
    </w:rPr>
  </w:style>
  <w:style w:type="paragraph" w:styleId="ab">
    <w:name w:val="Balloon Text"/>
    <w:basedOn w:val="a"/>
    <w:link w:val="ac"/>
    <w:rsid w:val="008263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6376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826376"/>
    <w:pPr>
      <w:widowControl w:val="0"/>
      <w:snapToGrid w:val="0"/>
      <w:ind w:firstLine="52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ТРЕТЬЕГО СОЗЫВА</vt:lpstr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ТРЕТЬЕГО СОЗЫВА</dc:title>
  <dc:creator>User</dc:creator>
  <cp:lastModifiedBy>aleksden90@mail.ru</cp:lastModifiedBy>
  <cp:revision>2</cp:revision>
  <dcterms:created xsi:type="dcterms:W3CDTF">2016-03-10T09:24:00Z</dcterms:created>
  <dcterms:modified xsi:type="dcterms:W3CDTF">2016-03-10T09:24:00Z</dcterms:modified>
</cp:coreProperties>
</file>